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D2F71C" w14:textId="0D7E0C5F" w:rsidR="00DC43BA" w:rsidRPr="006C5A38" w:rsidRDefault="00DC43BA" w:rsidP="006C5A38">
      <w:pPr>
        <w:pStyle w:val="a7"/>
        <w:jc w:val="center"/>
        <w:rPr>
          <w:b/>
        </w:rPr>
      </w:pPr>
      <w:bookmarkStart w:id="0" w:name="sub_1001"/>
      <w:r w:rsidRPr="006C5A38">
        <w:rPr>
          <w:b/>
        </w:rPr>
        <w:t>Перечень социальных услуг предоставляемых поставщиками социальных услуг</w:t>
      </w:r>
    </w:p>
    <w:p w14:paraId="575EC297" w14:textId="77777777" w:rsidR="00DC43BA" w:rsidRDefault="00DC43BA" w:rsidP="00DC43BA"/>
    <w:p w14:paraId="7DB4D4FB" w14:textId="77777777" w:rsidR="006C5A38" w:rsidRDefault="006C5A38" w:rsidP="006C5A38">
      <w:bookmarkStart w:id="1" w:name="sub_21"/>
    </w:p>
    <w:p w14:paraId="6068B41F" w14:textId="0F4A9320" w:rsidR="00DC43BA" w:rsidRDefault="003D4EF0" w:rsidP="007563B5">
      <w:r>
        <w:t xml:space="preserve">В соответствии с </w:t>
      </w:r>
      <w:hyperlink r:id="rId4" w:history="1">
        <w:r w:rsidRPr="003D4EF0">
          <w:rPr>
            <w:rFonts w:ascii="Times New Roman" w:hAnsi="Times New Roman" w:cs="Times New Roman"/>
            <w:bCs/>
            <w:color w:val="000000"/>
            <w:lang w:eastAsia="ar-SA"/>
          </w:rPr>
          <w:t xml:space="preserve">Законом Кабардино-Балкарской Республики от 16 декабря 2014 г. </w:t>
        </w:r>
        <w:r w:rsidR="00A27DE1">
          <w:rPr>
            <w:rFonts w:ascii="Times New Roman" w:hAnsi="Times New Roman" w:cs="Times New Roman"/>
            <w:bCs/>
            <w:color w:val="000000"/>
            <w:lang w:eastAsia="ar-SA"/>
          </w:rPr>
          <w:t xml:space="preserve">        </w:t>
        </w:r>
        <w:bookmarkStart w:id="2" w:name="_GoBack"/>
        <w:bookmarkEnd w:id="2"/>
        <w:r w:rsidRPr="003D4EF0">
          <w:rPr>
            <w:rFonts w:ascii="Times New Roman" w:hAnsi="Times New Roman" w:cs="Times New Roman"/>
            <w:bCs/>
            <w:color w:val="000000"/>
            <w:lang w:val="en-US" w:eastAsia="ar-SA"/>
          </w:rPr>
          <w:t>N</w:t>
        </w:r>
        <w:r w:rsidRPr="003D4EF0">
          <w:rPr>
            <w:rFonts w:ascii="Times New Roman" w:hAnsi="Times New Roman" w:cs="Times New Roman"/>
            <w:bCs/>
            <w:color w:val="000000"/>
            <w:lang w:eastAsia="ar-SA"/>
          </w:rPr>
          <w:t xml:space="preserve"> 66-РЗ «О регулировании отношений в сфере социального обслуживания граждан в Кабардино-Балкарской Республике»</w:t>
        </w:r>
      </w:hyperlink>
      <w:r>
        <w:t xml:space="preserve"> п</w:t>
      </w:r>
      <w:r w:rsidR="006C5A38">
        <w:t>оставщик социальных услуг предоставля</w:t>
      </w:r>
      <w:r>
        <w:t>е</w:t>
      </w:r>
      <w:r w:rsidR="006C5A38">
        <w:t xml:space="preserve">т </w:t>
      </w:r>
      <w:r w:rsidR="00C80C27">
        <w:t xml:space="preserve">следующие </w:t>
      </w:r>
      <w:r w:rsidR="006C5A38">
        <w:t>услуги</w:t>
      </w:r>
      <w:bookmarkEnd w:id="1"/>
      <w:r w:rsidR="00C80C27">
        <w:t>:</w:t>
      </w:r>
    </w:p>
    <w:p w14:paraId="3ECE0B2A" w14:textId="0339EDE9" w:rsidR="007563B5" w:rsidRDefault="007563B5" w:rsidP="007563B5">
      <w:r>
        <w:t>1. Социально-бытовые услуги:</w:t>
      </w:r>
    </w:p>
    <w:p w14:paraId="018F24A0" w14:textId="6B58FE16" w:rsidR="007563B5" w:rsidRDefault="00C80C27" w:rsidP="007563B5">
      <w:bookmarkStart w:id="3" w:name="sub_1012"/>
      <w:bookmarkEnd w:id="0"/>
      <w:r>
        <w:t>1.1.</w:t>
      </w:r>
      <w:r w:rsidR="007563B5">
        <w:t xml:space="preserve"> в форме социального обслуживания на дому:</w:t>
      </w:r>
    </w:p>
    <w:p w14:paraId="6B7CC3D9" w14:textId="77777777" w:rsidR="007563B5" w:rsidRDefault="007563B5" w:rsidP="007563B5">
      <w:bookmarkStart w:id="4" w:name="sub_10121"/>
      <w:bookmarkEnd w:id="3"/>
      <w:r>
        <w:t>а) покупка за счет средств получателя социальных услуг и доставка на дом продуктов питания, промышленных товаров первой необходимости, средств санитарии и гигиены, книг, газет, журналов;</w:t>
      </w:r>
    </w:p>
    <w:p w14:paraId="2C723EBD" w14:textId="77777777" w:rsidR="007563B5" w:rsidRDefault="007563B5" w:rsidP="007563B5">
      <w:bookmarkStart w:id="5" w:name="sub_10122"/>
      <w:bookmarkEnd w:id="4"/>
      <w:r>
        <w:t>б) помощь в приготовлении пищи;</w:t>
      </w:r>
    </w:p>
    <w:p w14:paraId="35DDB50C" w14:textId="77777777" w:rsidR="007563B5" w:rsidRDefault="007563B5" w:rsidP="007563B5">
      <w:bookmarkStart w:id="6" w:name="sub_10123"/>
      <w:bookmarkEnd w:id="5"/>
      <w:r>
        <w:t>в) помощь в приеме пищи (кормление);</w:t>
      </w:r>
    </w:p>
    <w:p w14:paraId="157765C7" w14:textId="77777777" w:rsidR="007563B5" w:rsidRDefault="007563B5" w:rsidP="007563B5">
      <w:bookmarkStart w:id="7" w:name="sub_10124"/>
      <w:bookmarkEnd w:id="6"/>
      <w:r>
        <w:t>г) предоставление гигиенических услуг лицам, не способным по состоянию здоровья самостоятельно осуществлять за собой уход;</w:t>
      </w:r>
    </w:p>
    <w:p w14:paraId="208843A9" w14:textId="77777777" w:rsidR="007563B5" w:rsidRDefault="007563B5" w:rsidP="007563B5">
      <w:bookmarkStart w:id="8" w:name="sub_10125"/>
      <w:bookmarkEnd w:id="7"/>
      <w:r>
        <w:t>д) оплата за счет средств получателя социальных услуг жилищно-коммунальных услуг и услуг связи;</w:t>
      </w:r>
    </w:p>
    <w:p w14:paraId="26985EFF" w14:textId="77777777" w:rsidR="007563B5" w:rsidRDefault="007563B5" w:rsidP="007563B5">
      <w:bookmarkStart w:id="9" w:name="sub_10126"/>
      <w:bookmarkEnd w:id="8"/>
      <w:r>
        <w:t>е) сдача за счет средств получателя социальных услуг вещей в стирку, химчистку, ремонт, обратная их доставка;</w:t>
      </w:r>
    </w:p>
    <w:p w14:paraId="3E8123BE" w14:textId="77777777" w:rsidR="007563B5" w:rsidRDefault="007563B5" w:rsidP="007563B5">
      <w:bookmarkStart w:id="10" w:name="sub_10127"/>
      <w:bookmarkEnd w:id="9"/>
      <w:r>
        <w:t>ж) покупка за счет средств получателя социальных услуг топлива (в жилых помещениях без центрального отопления и (или) водоснабжения), топка печей, обеспечение водой;</w:t>
      </w:r>
    </w:p>
    <w:bookmarkEnd w:id="10"/>
    <w:p w14:paraId="27ED6BEC" w14:textId="77777777" w:rsidR="007563B5" w:rsidRDefault="007563B5" w:rsidP="007563B5">
      <w:r>
        <w:t>з) организация помощи в проведении ремонта жилых помещений;</w:t>
      </w:r>
    </w:p>
    <w:p w14:paraId="5A520F3B" w14:textId="77777777" w:rsidR="007563B5" w:rsidRDefault="007563B5" w:rsidP="007563B5">
      <w:bookmarkStart w:id="11" w:name="sub_10129"/>
      <w:r>
        <w:t>и) оказание помощи в написании писем, отправка за счет средств получателя социальных услуг почтовой корреспонденции;</w:t>
      </w:r>
    </w:p>
    <w:p w14:paraId="191F23C0" w14:textId="77777777" w:rsidR="007563B5" w:rsidRDefault="007563B5" w:rsidP="007563B5">
      <w:bookmarkStart w:id="12" w:name="sub_101210"/>
      <w:bookmarkEnd w:id="11"/>
      <w:r>
        <w:t>к) содействие в обеспечении книгами, журналами, газетами;</w:t>
      </w:r>
    </w:p>
    <w:p w14:paraId="5AAB4401" w14:textId="77777777" w:rsidR="007563B5" w:rsidRDefault="007563B5" w:rsidP="007563B5">
      <w:bookmarkStart w:id="13" w:name="sub_101211"/>
      <w:bookmarkEnd w:id="12"/>
      <w:r>
        <w:t>л) содействие в посещении театров, выставок и других культурных мероприятий;</w:t>
      </w:r>
    </w:p>
    <w:p w14:paraId="775CD099" w14:textId="77777777" w:rsidR="007563B5" w:rsidRDefault="007563B5" w:rsidP="007563B5">
      <w:bookmarkStart w:id="14" w:name="sub_101212"/>
      <w:bookmarkEnd w:id="13"/>
      <w:r>
        <w:t>м) содействие в организации ритуальных услуг;</w:t>
      </w:r>
    </w:p>
    <w:p w14:paraId="3EBB6F8C" w14:textId="77777777" w:rsidR="007563B5" w:rsidRDefault="007563B5" w:rsidP="007563B5">
      <w:bookmarkStart w:id="15" w:name="sub_101213"/>
      <w:bookmarkEnd w:id="14"/>
      <w:r>
        <w:t>н) обеспечение кратковременного присмотра за детьми.</w:t>
      </w:r>
    </w:p>
    <w:bookmarkEnd w:id="15"/>
    <w:p w14:paraId="1E699BE5" w14:textId="77777777" w:rsidR="007563B5" w:rsidRDefault="007563B5" w:rsidP="007563B5">
      <w:r>
        <w:t>о) уборка жилых помещений.</w:t>
      </w:r>
    </w:p>
    <w:p w14:paraId="548E56F7" w14:textId="77777777" w:rsidR="007563B5" w:rsidRDefault="007563B5" w:rsidP="007563B5">
      <w:bookmarkStart w:id="16" w:name="sub_1002"/>
      <w:r>
        <w:t>2. Социально-медицинские услуги:</w:t>
      </w:r>
    </w:p>
    <w:p w14:paraId="73AB131A" w14:textId="2E14F4C4" w:rsidR="007563B5" w:rsidRDefault="00C80C27" w:rsidP="007563B5">
      <w:bookmarkStart w:id="17" w:name="sub_1022"/>
      <w:bookmarkEnd w:id="16"/>
      <w:r>
        <w:t>2.1.</w:t>
      </w:r>
      <w:r w:rsidR="007563B5">
        <w:t xml:space="preserve"> в форме социального обслуживания на дому:</w:t>
      </w:r>
    </w:p>
    <w:p w14:paraId="0508B054" w14:textId="77777777" w:rsidR="007563B5" w:rsidRDefault="007563B5" w:rsidP="007563B5">
      <w:bookmarkStart w:id="18" w:name="sub_10221"/>
      <w:bookmarkEnd w:id="17"/>
      <w:r>
        <w:t>а) содействие в предоставлении медицинской помощи в объеме базовой программы обязательного медицинского страхования граждан Российской Федерации, государственных программ и территориальных программ обязательного медицинского страхования, оказываемой медицинскими организациями;</w:t>
      </w:r>
    </w:p>
    <w:p w14:paraId="39613EF0" w14:textId="77777777" w:rsidR="007563B5" w:rsidRDefault="007563B5" w:rsidP="007563B5">
      <w:bookmarkStart w:id="19" w:name="sub_10222"/>
      <w:bookmarkEnd w:id="18"/>
      <w:r>
        <w:t>б) выполнение процедур, связанных с сохранением здоровья получателей социальных услуг (измерение температуры тела, артериального давления, контроль за приемом лекарств и др.);</w:t>
      </w:r>
    </w:p>
    <w:p w14:paraId="62B84E68" w14:textId="77777777" w:rsidR="007563B5" w:rsidRDefault="007563B5" w:rsidP="007563B5">
      <w:bookmarkStart w:id="20" w:name="sub_10223"/>
      <w:bookmarkEnd w:id="19"/>
      <w:r>
        <w:t>в) систематическое наблюдение за получателями социальных услуг для выявления отклонений в состоянии их здоровья;</w:t>
      </w:r>
    </w:p>
    <w:p w14:paraId="53A4E816" w14:textId="77777777" w:rsidR="007563B5" w:rsidRDefault="007563B5" w:rsidP="007563B5">
      <w:bookmarkStart w:id="21" w:name="sub_10224"/>
      <w:bookmarkEnd w:id="20"/>
      <w:r>
        <w:t>г) 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наблюдение за получателями социальных услуг для выявления отклонений в состоянии их здоровья);</w:t>
      </w:r>
    </w:p>
    <w:p w14:paraId="78687AF1" w14:textId="77777777" w:rsidR="007563B5" w:rsidRDefault="007563B5" w:rsidP="007563B5">
      <w:bookmarkStart w:id="22" w:name="sub_10225"/>
      <w:bookmarkEnd w:id="21"/>
      <w:r>
        <w:t>д) содействие в госпитализации, сопровождение нуждающихся в медицинские организации;</w:t>
      </w:r>
    </w:p>
    <w:p w14:paraId="5B415F6B" w14:textId="77777777" w:rsidR="007563B5" w:rsidRDefault="007563B5" w:rsidP="007563B5">
      <w:bookmarkStart w:id="23" w:name="sub_10226"/>
      <w:bookmarkEnd w:id="22"/>
      <w:r>
        <w:t>е) покупка за счет средств получателя социальных услуг и доставка на дом лекарственных средств и изделий медицинского назначения;</w:t>
      </w:r>
    </w:p>
    <w:p w14:paraId="75F66D0D" w14:textId="77777777" w:rsidR="007563B5" w:rsidRDefault="007563B5" w:rsidP="007563B5">
      <w:bookmarkStart w:id="24" w:name="sub_10227"/>
      <w:bookmarkEnd w:id="23"/>
      <w:r>
        <w:t>ж) содействие в проведении медико-социальной экспертизы;</w:t>
      </w:r>
    </w:p>
    <w:p w14:paraId="09C27C1E" w14:textId="77777777" w:rsidR="007563B5" w:rsidRDefault="007563B5" w:rsidP="007563B5">
      <w:bookmarkStart w:id="25" w:name="sub_10228"/>
      <w:bookmarkEnd w:id="24"/>
      <w:r>
        <w:t xml:space="preserve">з) содействие в проведении реабилитационных мероприятий (медицинских, </w:t>
      </w:r>
      <w:r>
        <w:lastRenderedPageBreak/>
        <w:t>социальных), в том числе для инвалидов (детей-инвалидов), на основании индивидуальных программ реабилитации;</w:t>
      </w:r>
    </w:p>
    <w:p w14:paraId="05205010" w14:textId="77777777" w:rsidR="007563B5" w:rsidRDefault="007563B5" w:rsidP="007563B5">
      <w:bookmarkStart w:id="26" w:name="sub_10229"/>
      <w:bookmarkEnd w:id="25"/>
      <w:r>
        <w:t>и) проведение оздоровительных мероприятий;</w:t>
      </w:r>
    </w:p>
    <w:p w14:paraId="43AC1C07" w14:textId="77777777" w:rsidR="007563B5" w:rsidRDefault="007563B5" w:rsidP="007563B5">
      <w:bookmarkStart w:id="27" w:name="sub_102210"/>
      <w:bookmarkEnd w:id="26"/>
      <w:r>
        <w:t>к) посещение в медицинских организациях, оказывающих медицинскую помощь в стационарных условиях, в целях оказания морально-психологической поддержки;</w:t>
      </w:r>
    </w:p>
    <w:p w14:paraId="3CBC0472" w14:textId="77777777" w:rsidR="007563B5" w:rsidRDefault="007563B5" w:rsidP="007563B5">
      <w:bookmarkStart w:id="28" w:name="sub_102211"/>
      <w:bookmarkEnd w:id="27"/>
      <w:r>
        <w:t>л) содействие в получении зубопротезной и протезно-ортопедической помощи, а также в обеспечении средствами ухода и техническими средствами реабилитации;</w:t>
      </w:r>
    </w:p>
    <w:p w14:paraId="14036355" w14:textId="77777777" w:rsidR="007563B5" w:rsidRDefault="007563B5" w:rsidP="007563B5">
      <w:bookmarkStart w:id="29" w:name="sub_102212"/>
      <w:bookmarkEnd w:id="28"/>
      <w:r>
        <w:t>м) содействие в получении путевок на санаторно-курортное лечение.</w:t>
      </w:r>
    </w:p>
    <w:p w14:paraId="61066627" w14:textId="77777777" w:rsidR="007563B5" w:rsidRDefault="007563B5" w:rsidP="007563B5">
      <w:bookmarkStart w:id="30" w:name="sub_1003"/>
      <w:bookmarkEnd w:id="29"/>
      <w:r>
        <w:t>3. Социально-психологические услуги:</w:t>
      </w:r>
    </w:p>
    <w:p w14:paraId="4D89E1CD" w14:textId="77777777" w:rsidR="007563B5" w:rsidRDefault="007563B5" w:rsidP="007563B5">
      <w:bookmarkStart w:id="31" w:name="sub_1031"/>
      <w:bookmarkEnd w:id="30"/>
      <w:r>
        <w:t>1) социально-психологическое консультирование, в том числе по вопросам внутрисемейных отношений;</w:t>
      </w:r>
    </w:p>
    <w:p w14:paraId="3DA84413" w14:textId="77777777" w:rsidR="007563B5" w:rsidRDefault="007563B5" w:rsidP="007563B5">
      <w:bookmarkStart w:id="32" w:name="sub_1032"/>
      <w:bookmarkEnd w:id="31"/>
      <w:r>
        <w:t>2) психологическая помощь и поддержка, в том числе гражданам, осуществляющим уход на дому за тяжелобольными получателями социальных услуг;</w:t>
      </w:r>
    </w:p>
    <w:p w14:paraId="7B485521" w14:textId="77777777" w:rsidR="007563B5" w:rsidRDefault="007563B5" w:rsidP="007563B5">
      <w:bookmarkStart w:id="33" w:name="sub_1033"/>
      <w:bookmarkEnd w:id="32"/>
      <w:r>
        <w:t>3) социально-психологический патронаж;</w:t>
      </w:r>
    </w:p>
    <w:p w14:paraId="20F6D717" w14:textId="77777777" w:rsidR="007563B5" w:rsidRDefault="007563B5" w:rsidP="007563B5">
      <w:bookmarkStart w:id="34" w:name="sub_1034"/>
      <w:bookmarkEnd w:id="33"/>
      <w:r>
        <w:t>4) оказание психологической (экстренной психологической) помощи по телефону, в том числе гражданам, осуществляющим уход на дому за тяжелобольными получателями социальных услуг.</w:t>
      </w:r>
    </w:p>
    <w:p w14:paraId="38A649D3" w14:textId="77777777" w:rsidR="007563B5" w:rsidRDefault="007563B5" w:rsidP="007563B5">
      <w:bookmarkStart w:id="35" w:name="sub_1004"/>
      <w:bookmarkEnd w:id="34"/>
      <w:r>
        <w:t>4. Социально-педагогические услуги:</w:t>
      </w:r>
    </w:p>
    <w:p w14:paraId="5E6AED88" w14:textId="77777777" w:rsidR="007563B5" w:rsidRDefault="007563B5" w:rsidP="007563B5">
      <w:bookmarkStart w:id="36" w:name="sub_1041"/>
      <w:bookmarkEnd w:id="35"/>
      <w:r>
        <w:t>1) обучение родственников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жизнедеятельности, в том числе детьми-инвалидами;</w:t>
      </w:r>
    </w:p>
    <w:p w14:paraId="472757FE" w14:textId="77777777" w:rsidR="007563B5" w:rsidRDefault="007563B5" w:rsidP="007563B5">
      <w:bookmarkStart w:id="37" w:name="sub_1042"/>
      <w:bookmarkEnd w:id="36"/>
      <w:r>
        <w:t>2) организация помощи родителям или законным представителям детей-инвалидов, воспитываемых дома, в обучении таких детей навыкам самообслуживания, общения и контроля, направленным на развитие личности;</w:t>
      </w:r>
    </w:p>
    <w:p w14:paraId="4B678018" w14:textId="77777777" w:rsidR="007563B5" w:rsidRDefault="007563B5" w:rsidP="007563B5">
      <w:bookmarkStart w:id="38" w:name="sub_1043"/>
      <w:bookmarkEnd w:id="37"/>
      <w:r>
        <w:t>3) социально-педагогическая коррекция, включая диагностику и консультирование;</w:t>
      </w:r>
    </w:p>
    <w:p w14:paraId="5CA9E3DF" w14:textId="77777777" w:rsidR="007563B5" w:rsidRDefault="007563B5" w:rsidP="007563B5">
      <w:bookmarkStart w:id="39" w:name="sub_1044"/>
      <w:bookmarkEnd w:id="38"/>
      <w:r>
        <w:t>4) формирование позитивных интересов (в том числе в сфере досуга);</w:t>
      </w:r>
    </w:p>
    <w:p w14:paraId="7C97C2F7" w14:textId="77777777" w:rsidR="007563B5" w:rsidRDefault="007563B5" w:rsidP="007563B5">
      <w:bookmarkStart w:id="40" w:name="sub_1045"/>
      <w:bookmarkEnd w:id="39"/>
      <w:r>
        <w:t>5) организация досуга (праздники, экскурсии и другие культурные мероприятия).</w:t>
      </w:r>
    </w:p>
    <w:p w14:paraId="651F7F94" w14:textId="77777777" w:rsidR="007563B5" w:rsidRDefault="007563B5" w:rsidP="007563B5">
      <w:bookmarkStart w:id="41" w:name="sub_1005"/>
      <w:bookmarkEnd w:id="40"/>
      <w:r>
        <w:t>5. Социально-трудовые услуги:</w:t>
      </w:r>
    </w:p>
    <w:p w14:paraId="046E48BB" w14:textId="77777777" w:rsidR="007563B5" w:rsidRDefault="007563B5" w:rsidP="007563B5">
      <w:bookmarkStart w:id="42" w:name="sub_1051"/>
      <w:bookmarkEnd w:id="41"/>
      <w:r>
        <w:t>1) проведение мероприятий по использованию остаточных трудовых возможностей и обучению доступным профессиональным навыкам;</w:t>
      </w:r>
    </w:p>
    <w:p w14:paraId="15E8D9FF" w14:textId="77777777" w:rsidR="007563B5" w:rsidRDefault="007563B5" w:rsidP="007563B5">
      <w:bookmarkStart w:id="43" w:name="sub_1052"/>
      <w:bookmarkEnd w:id="42"/>
      <w:r>
        <w:t>2) оказание помощи в трудоустройстве;</w:t>
      </w:r>
    </w:p>
    <w:p w14:paraId="20FFB79F" w14:textId="77777777" w:rsidR="007563B5" w:rsidRDefault="007563B5" w:rsidP="007563B5">
      <w:bookmarkStart w:id="44" w:name="sub_1053"/>
      <w:bookmarkEnd w:id="43"/>
      <w:r>
        <w:t>3) организация помощи в получении образования и (или) профессии инвалидами (детьми-инвалидами) в соответствии с их способностями.</w:t>
      </w:r>
    </w:p>
    <w:p w14:paraId="0D341A25" w14:textId="77777777" w:rsidR="007563B5" w:rsidRDefault="007563B5" w:rsidP="007563B5">
      <w:bookmarkStart w:id="45" w:name="sub_1006"/>
      <w:bookmarkEnd w:id="44"/>
      <w:r>
        <w:t>6. Социально-правовые услуги:</w:t>
      </w:r>
    </w:p>
    <w:p w14:paraId="22DBA694" w14:textId="77777777" w:rsidR="007563B5" w:rsidRDefault="007563B5" w:rsidP="007563B5">
      <w:bookmarkStart w:id="46" w:name="sub_1061"/>
      <w:bookmarkEnd w:id="45"/>
      <w:r>
        <w:t>1) оказание помощи в оформлении и восстановлении документов получателей социальных услуг;</w:t>
      </w:r>
    </w:p>
    <w:p w14:paraId="5F924AE3" w14:textId="77777777" w:rsidR="007563B5" w:rsidRDefault="007563B5" w:rsidP="007563B5">
      <w:bookmarkStart w:id="47" w:name="sub_1062"/>
      <w:bookmarkEnd w:id="46"/>
      <w:r>
        <w:t>2) содействие в получении установленных действующим законодательством мер социальной поддержки;</w:t>
      </w:r>
    </w:p>
    <w:p w14:paraId="0A4FDF7A" w14:textId="77777777" w:rsidR="007563B5" w:rsidRDefault="007563B5" w:rsidP="007563B5">
      <w:bookmarkStart w:id="48" w:name="sub_1063"/>
      <w:bookmarkEnd w:id="47"/>
      <w:r>
        <w:t>3) оказание помощи по вопросам пенсионного обеспечения и получения других социальных выплат;</w:t>
      </w:r>
    </w:p>
    <w:p w14:paraId="353D0C36" w14:textId="77777777" w:rsidR="007563B5" w:rsidRDefault="007563B5" w:rsidP="007563B5">
      <w:bookmarkStart w:id="49" w:name="sub_1064"/>
      <w:bookmarkEnd w:id="48"/>
      <w:r>
        <w:t xml:space="preserve">4) содействие в получении бесплатной помощи адвоката в </w:t>
      </w:r>
      <w:hyperlink r:id="rId5" w:history="1">
        <w:r>
          <w:rPr>
            <w:rStyle w:val="a3"/>
          </w:rPr>
          <w:t>порядке</w:t>
        </w:r>
      </w:hyperlink>
      <w:r>
        <w:t>, установленном законодательством;</w:t>
      </w:r>
    </w:p>
    <w:p w14:paraId="020A32A3" w14:textId="77777777" w:rsidR="007563B5" w:rsidRDefault="007563B5" w:rsidP="007563B5">
      <w:bookmarkStart w:id="50" w:name="sub_1065"/>
      <w:bookmarkEnd w:id="49"/>
      <w:r>
        <w:t>5) оказание помощи в получении юридических услуг, в том числе бесплатно;</w:t>
      </w:r>
    </w:p>
    <w:p w14:paraId="5C454179" w14:textId="77777777" w:rsidR="007563B5" w:rsidRDefault="007563B5" w:rsidP="007563B5">
      <w:bookmarkStart w:id="51" w:name="sub_1066"/>
      <w:bookmarkEnd w:id="50"/>
      <w:r>
        <w:t>6) оказание помощи в защите прав и законных интересов получателей социальных услуг.</w:t>
      </w:r>
    </w:p>
    <w:p w14:paraId="67EDA9E1" w14:textId="77777777" w:rsidR="007563B5" w:rsidRDefault="007563B5" w:rsidP="007563B5">
      <w:bookmarkStart w:id="52" w:name="sub_1007"/>
      <w:bookmarkEnd w:id="51"/>
      <w:r>
        <w:t>7.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детей-инвалидов:</w:t>
      </w:r>
    </w:p>
    <w:p w14:paraId="239B154D" w14:textId="77777777" w:rsidR="007563B5" w:rsidRDefault="007563B5" w:rsidP="007563B5">
      <w:bookmarkStart w:id="53" w:name="sub_1071"/>
      <w:bookmarkEnd w:id="52"/>
      <w:r>
        <w:t>1) обучение инвалидов (детей-инвалидов) пользованию средствами ухода и техническими средствами реабилитации;</w:t>
      </w:r>
    </w:p>
    <w:p w14:paraId="0F8CE86B" w14:textId="77777777" w:rsidR="007563B5" w:rsidRDefault="007563B5" w:rsidP="007563B5">
      <w:bookmarkStart w:id="54" w:name="sub_1072"/>
      <w:bookmarkEnd w:id="53"/>
      <w:r>
        <w:t>2) проведение социально-реабилитационных мероприятий в сфере социального обслуживания;</w:t>
      </w:r>
    </w:p>
    <w:p w14:paraId="2BBD0240" w14:textId="77777777" w:rsidR="007563B5" w:rsidRDefault="007563B5" w:rsidP="007563B5">
      <w:bookmarkStart w:id="55" w:name="sub_1073"/>
      <w:bookmarkEnd w:id="54"/>
      <w:r>
        <w:t>3) обучение навыкам поведения в быту и в общественных местах;</w:t>
      </w:r>
    </w:p>
    <w:p w14:paraId="0D0C1FA1" w14:textId="77777777" w:rsidR="007563B5" w:rsidRDefault="007563B5" w:rsidP="007563B5">
      <w:bookmarkStart w:id="56" w:name="sub_1074"/>
      <w:bookmarkEnd w:id="55"/>
      <w:r>
        <w:lastRenderedPageBreak/>
        <w:t>4) оказание помощи в обучении навыкам компьютерной грамотности.</w:t>
      </w:r>
    </w:p>
    <w:p w14:paraId="252616D1" w14:textId="77777777" w:rsidR="007563B5" w:rsidRDefault="007563B5" w:rsidP="007563B5">
      <w:bookmarkStart w:id="57" w:name="sub_1008"/>
      <w:bookmarkEnd w:id="56"/>
      <w:r>
        <w:t>8. Срочные социальные услуги:</w:t>
      </w:r>
    </w:p>
    <w:p w14:paraId="414613A9" w14:textId="77777777" w:rsidR="007563B5" w:rsidRDefault="007563B5" w:rsidP="007563B5">
      <w:bookmarkStart w:id="58" w:name="sub_1081"/>
      <w:bookmarkEnd w:id="57"/>
      <w:r>
        <w:t>1) обеспечение бесплатным горячим питанием или наборами продуктов;</w:t>
      </w:r>
    </w:p>
    <w:p w14:paraId="386D1C07" w14:textId="77777777" w:rsidR="007563B5" w:rsidRDefault="007563B5" w:rsidP="007563B5">
      <w:bookmarkStart w:id="59" w:name="sub_1082"/>
      <w:bookmarkEnd w:id="58"/>
      <w:r>
        <w:t>2) обеспечение одеждой, обувью и другими предметами первой необходимости;</w:t>
      </w:r>
    </w:p>
    <w:p w14:paraId="4CD90605" w14:textId="77777777" w:rsidR="007563B5" w:rsidRDefault="007563B5" w:rsidP="007563B5">
      <w:bookmarkStart w:id="60" w:name="sub_1083"/>
      <w:bookmarkEnd w:id="59"/>
      <w:r>
        <w:t>3) содействие в получении временного жилого помещения;</w:t>
      </w:r>
    </w:p>
    <w:p w14:paraId="3CC8C09D" w14:textId="77777777" w:rsidR="007563B5" w:rsidRDefault="007563B5" w:rsidP="007563B5">
      <w:bookmarkStart w:id="61" w:name="sub_1084"/>
      <w:bookmarkEnd w:id="60"/>
      <w:r>
        <w:t>4) содействие в получении юридической помощи в целях защиты прав и законных интересов получателей социальных услуг;</w:t>
      </w:r>
    </w:p>
    <w:p w14:paraId="7C9215DB" w14:textId="77777777" w:rsidR="007563B5" w:rsidRDefault="007563B5" w:rsidP="007563B5">
      <w:bookmarkStart w:id="62" w:name="sub_1085"/>
      <w:bookmarkEnd w:id="61"/>
      <w:r>
        <w:t>5) содействие в трудоустройстве;</w:t>
      </w:r>
    </w:p>
    <w:p w14:paraId="0B5D7610" w14:textId="77777777" w:rsidR="007563B5" w:rsidRDefault="007563B5" w:rsidP="007563B5">
      <w:bookmarkStart w:id="63" w:name="sub_1086"/>
      <w:bookmarkEnd w:id="62"/>
      <w:r>
        <w:t>6) содействие в получении экстренной психологической помощи с привлечением к этой работе психологов и священнослужителей;</w:t>
      </w:r>
    </w:p>
    <w:p w14:paraId="1B86EEE6" w14:textId="77777777" w:rsidR="007563B5" w:rsidRDefault="007563B5" w:rsidP="007563B5">
      <w:bookmarkStart w:id="64" w:name="sub_1087"/>
      <w:bookmarkEnd w:id="63"/>
      <w:r>
        <w:t>7) содействие в сборе и оформлении (оформление) документов для определения права граждан на социальное обслуживание в стационарных условиях, мер социальной поддержки.</w:t>
      </w:r>
    </w:p>
    <w:bookmarkEnd w:id="64"/>
    <w:p w14:paraId="299CC956" w14:textId="77777777" w:rsidR="007563B5" w:rsidRDefault="007563B5" w:rsidP="007563B5">
      <w:r>
        <w:t>8) сопровождение получателей социальных услуг, получающих социальные услуги в стационарной форме социального обслуживания, при госпитализации в медицинские организации (за исключением психиатрической медицинской организации) в целях осуществления ухода за указанными получателями.</w:t>
      </w:r>
    </w:p>
    <w:p w14:paraId="7EE4BEC8" w14:textId="77777777" w:rsidR="007563B5" w:rsidRDefault="007563B5" w:rsidP="007563B5"/>
    <w:p w14:paraId="53C78BEA" w14:textId="77777777" w:rsidR="00175971" w:rsidRDefault="00175971"/>
    <w:sectPr w:rsidR="00175971" w:rsidSect="006C5A3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82B"/>
    <w:rsid w:val="00175971"/>
    <w:rsid w:val="003D4EF0"/>
    <w:rsid w:val="004F682B"/>
    <w:rsid w:val="005C56CC"/>
    <w:rsid w:val="006C5A38"/>
    <w:rsid w:val="007563B5"/>
    <w:rsid w:val="00A27DE1"/>
    <w:rsid w:val="00C80C27"/>
    <w:rsid w:val="00DC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B4194"/>
  <w15:chartTrackingRefBased/>
  <w15:docId w15:val="{F92BBAD8-6310-4F60-AA26-C1A61F8D4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3B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7563B5"/>
    <w:rPr>
      <w:b w:val="0"/>
      <w:bCs w:val="0"/>
      <w:color w:val="106BBE"/>
    </w:rPr>
  </w:style>
  <w:style w:type="paragraph" w:customStyle="1" w:styleId="a4">
    <w:name w:val="Комментарий"/>
    <w:basedOn w:val="a"/>
    <w:next w:val="a"/>
    <w:uiPriority w:val="99"/>
    <w:rsid w:val="007563B5"/>
    <w:pPr>
      <w:spacing w:before="75"/>
      <w:ind w:left="170" w:firstLine="0"/>
    </w:pPr>
    <w:rPr>
      <w:color w:val="353842"/>
    </w:rPr>
  </w:style>
  <w:style w:type="paragraph" w:customStyle="1" w:styleId="a5">
    <w:name w:val="Информация о версии"/>
    <w:basedOn w:val="a4"/>
    <w:next w:val="a"/>
    <w:uiPriority w:val="99"/>
    <w:rsid w:val="007563B5"/>
    <w:rPr>
      <w:i/>
      <w:iCs/>
    </w:rPr>
  </w:style>
  <w:style w:type="character" w:customStyle="1" w:styleId="a6">
    <w:name w:val="Цветовое выделение"/>
    <w:uiPriority w:val="99"/>
    <w:rsid w:val="00DC43BA"/>
    <w:rPr>
      <w:b/>
      <w:bCs/>
      <w:color w:val="26282F"/>
    </w:rPr>
  </w:style>
  <w:style w:type="paragraph" w:customStyle="1" w:styleId="a7">
    <w:name w:val="Заголовок статьи"/>
    <w:basedOn w:val="a"/>
    <w:next w:val="a"/>
    <w:uiPriority w:val="99"/>
    <w:rsid w:val="00DC43BA"/>
    <w:pPr>
      <w:ind w:left="1612" w:hanging="89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emo.garant.ru/document/redirect/12126961/303" TargetMode="External"/><Relationship Id="rId4" Type="http://schemas.openxmlformats.org/officeDocument/2006/relationships/hyperlink" Target="http://demo.garant.ru/document/redirect/30525693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3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</cp:lastModifiedBy>
  <cp:revision>7</cp:revision>
  <dcterms:created xsi:type="dcterms:W3CDTF">2024-04-22T07:59:00Z</dcterms:created>
  <dcterms:modified xsi:type="dcterms:W3CDTF">2024-04-26T09:16:00Z</dcterms:modified>
</cp:coreProperties>
</file>